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3643" w14:textId="77777777" w:rsidR="00CC7EC2" w:rsidRPr="00BA095A" w:rsidRDefault="00CC7EC2" w:rsidP="00192FA9">
      <w:pPr>
        <w:rPr>
          <w:rFonts w:ascii="Times New Roman" w:hAnsi="Times New Roman" w:cs="Times New Roman"/>
          <w:b/>
          <w:sz w:val="24"/>
          <w:szCs w:val="24"/>
        </w:rPr>
      </w:pPr>
      <w:r w:rsidRPr="00BA095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C3CA083" w14:textId="77777777" w:rsidR="00CC2E5F" w:rsidRPr="004F0CAA" w:rsidRDefault="00CC2E5F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4F0CAA">
        <w:rPr>
          <w:rFonts w:ascii="Times New Roman" w:hAnsi="Times New Roman" w:cs="Times New Roman"/>
          <w:b/>
          <w:bCs/>
          <w:sz w:val="24"/>
          <w:szCs w:val="24"/>
        </w:rPr>
        <w:t xml:space="preserve">Раздел 3 Материально-технические условия реализации </w:t>
      </w:r>
      <w:r w:rsidR="00CC7EC2" w:rsidRPr="004F0C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</w:t>
      </w:r>
    </w:p>
    <w:p w14:paraId="722A9D71" w14:textId="33DF8090" w:rsidR="00CC7EC2" w:rsidRDefault="00CC7EC2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14:paraId="2053D73A" w14:textId="77777777" w:rsidR="00506C4D" w:rsidRPr="005714D1" w:rsidRDefault="00506C4D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10"/>
        <w:tblW w:w="14992" w:type="dxa"/>
        <w:tblLook w:val="04A0" w:firstRow="1" w:lastRow="0" w:firstColumn="1" w:lastColumn="0" w:noHBand="0" w:noVBand="1"/>
      </w:tblPr>
      <w:tblGrid>
        <w:gridCol w:w="660"/>
        <w:gridCol w:w="14332"/>
      </w:tblGrid>
      <w:tr w:rsidR="00506C4D" w:rsidRPr="00BA095A" w14:paraId="5920C9D9" w14:textId="77777777" w:rsidTr="00506C4D">
        <w:tc>
          <w:tcPr>
            <w:tcW w:w="660" w:type="dxa"/>
          </w:tcPr>
          <w:p w14:paraId="19BE2034" w14:textId="7341FC60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67E6F208" w14:textId="2DE620EA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4332" w:type="dxa"/>
          </w:tcPr>
          <w:p w14:paraId="2C201FFC" w14:textId="457BDF6B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506C4D" w:rsidRPr="00BA095A" w14:paraId="7585669A" w14:textId="77777777" w:rsidTr="00506C4D">
        <w:tc>
          <w:tcPr>
            <w:tcW w:w="660" w:type="dxa"/>
          </w:tcPr>
          <w:p w14:paraId="5E8291A9" w14:textId="043C8202" w:rsidR="00506C4D" w:rsidRPr="00BA095A" w:rsidRDefault="00506C4D" w:rsidP="00CC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2" w:type="dxa"/>
          </w:tcPr>
          <w:p w14:paraId="6F4F1222" w14:textId="7948C4D0" w:rsidR="00506C4D" w:rsidRPr="00BA095A" w:rsidRDefault="00506C4D" w:rsidP="00CC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6C4D" w:rsidRPr="00BA095A" w14:paraId="4346F90D" w14:textId="77777777" w:rsidTr="00506C4D">
        <w:trPr>
          <w:trHeight w:val="486"/>
        </w:trPr>
        <w:tc>
          <w:tcPr>
            <w:tcW w:w="660" w:type="dxa"/>
          </w:tcPr>
          <w:p w14:paraId="1CD0AEC2" w14:textId="1D33B319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FAE0885" w14:textId="77777777" w:rsidR="00506C4D" w:rsidRPr="007E1676" w:rsidRDefault="00506C4D" w:rsidP="005714D1">
            <w:pPr>
              <w:jc w:val="center"/>
              <w:rPr>
                <w:b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Электротехники,</w:t>
            </w:r>
          </w:p>
          <w:p w14:paraId="4289A404" w14:textId="77777777" w:rsidR="00506C4D" w:rsidRPr="007E1676" w:rsidRDefault="00506C4D" w:rsidP="00571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  <w:p w14:paraId="0EE1DD26" w14:textId="77777777" w:rsidR="00506C4D" w:rsidRDefault="00506C4D" w:rsidP="00571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№ 217</w:t>
            </w:r>
          </w:p>
          <w:p w14:paraId="1951149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столов-16</w:t>
            </w:r>
          </w:p>
          <w:p w14:paraId="5690DF04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стульев-14</w:t>
            </w:r>
          </w:p>
          <w:p w14:paraId="2D239543" w14:textId="0EC892B1" w:rsidR="00506C4D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мест-14</w:t>
            </w:r>
          </w:p>
          <w:p w14:paraId="628D0ED4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1.Стенд лабораторный ЛЭС-5 – 4 шт.  </w:t>
            </w:r>
          </w:p>
          <w:p w14:paraId="11EF9016" w14:textId="748F82D2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2.Напольный стенд «Основы электромеханики» ОЭМ2 – 2шт., </w:t>
            </w:r>
          </w:p>
          <w:p w14:paraId="5EB7A4B5" w14:textId="05630FB4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3.Напольный стенд «Основы электромеханики» ОЭМ2 – 2шт.,  </w:t>
            </w:r>
          </w:p>
          <w:p w14:paraId="7DF29A61" w14:textId="445E1A19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4.Напольный стенд «Конструкция электрических машин» УП516 - 1шт., </w:t>
            </w:r>
          </w:p>
          <w:p w14:paraId="5F196A6E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5.Настольная установка «Полупроводники, цифровая техника, оптоэлектроника» EloTrain – 1шт., в том числе:</w:t>
            </w:r>
          </w:p>
          <w:p w14:paraId="6D14ED14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Мультимедийная система EloTrain - 1 шт.</w:t>
            </w:r>
          </w:p>
          <w:p w14:paraId="56D8006A" w14:textId="34A5570E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Индивидуальных компонентов для системы EloTrain- 1 шт.</w:t>
            </w:r>
          </w:p>
          <w:p w14:paraId="3794CEEE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Ноутбук (HP17-bs035ur 17.3" HD+/ Core i3-6006U/ 4GB/ 500GB HDD/ DVD-RW/ WiFi/ BT/ Win10)- 1 шт.</w:t>
            </w:r>
          </w:p>
          <w:p w14:paraId="7C99D1BC" w14:textId="46097C0E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из 8-ми с/д планшетов «Электротехника и основы электроники» ЭТиОЭ-П8-ПС – 1 шт.</w:t>
            </w:r>
          </w:p>
          <w:p w14:paraId="341002F2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электронных плакатов (CD-диск, 3 темы) – 1шт.</w:t>
            </w:r>
          </w:p>
          <w:p w14:paraId="654DDC3F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компьютер + монитор (HP Bundle 290 G1 MT/ Core i5-7500/ 8GB/ 1TB/ DVD-RW/ Win10Pro)</w:t>
            </w:r>
          </w:p>
          <w:p w14:paraId="35661528" w14:textId="29564DFF" w:rsidR="00506C4D" w:rsidRPr="00BA095A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Интерактивный компле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0EC7">
              <w:rPr>
                <w:rFonts w:ascii="Times New Roman" w:hAnsi="Times New Roman"/>
                <w:sz w:val="24"/>
                <w:szCs w:val="24"/>
              </w:rPr>
              <w:t>с КС, модель Teach Touch L55EB-CLM310A  Android 5.1.1</w:t>
            </w:r>
          </w:p>
        </w:tc>
      </w:tr>
      <w:tr w:rsidR="00506C4D" w:rsidRPr="00BA095A" w14:paraId="30C4E5A1" w14:textId="77777777" w:rsidTr="00506C4D">
        <w:trPr>
          <w:trHeight w:val="486"/>
        </w:trPr>
        <w:tc>
          <w:tcPr>
            <w:tcW w:w="660" w:type="dxa"/>
          </w:tcPr>
          <w:p w14:paraId="385905DA" w14:textId="77777777" w:rsidR="00506C4D" w:rsidRPr="007E1676" w:rsidRDefault="00506C4D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AC0257F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14:paraId="586B362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>Автоматизации технологических процессов</w:t>
            </w: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4086449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</w:t>
            </w:r>
          </w:p>
          <w:p w14:paraId="70FC0541" w14:textId="77777777" w:rsidR="00506C4D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>№ 215</w:t>
            </w:r>
          </w:p>
          <w:p w14:paraId="3D61129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столов-13</w:t>
            </w:r>
          </w:p>
          <w:p w14:paraId="501440D1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стульев-24</w:t>
            </w:r>
          </w:p>
          <w:p w14:paraId="3FB05BE7" w14:textId="340770B6" w:rsidR="00506C4D" w:rsidRPr="003F37EA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посадочных мест-26</w:t>
            </w:r>
          </w:p>
          <w:p w14:paraId="196222DC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КОМПЛЕКТ УЧЕБНО-ЛАБОРАТОРНЫЙ ПО ИНФОРМАЦИОННО-ИЗМЕРИТЕЛЬНОЙ ТЕХНИКЕ ИИТ по дисциплинам «Метрология и электроизмерительная техника», «Электрические измерения», «Теоретические основы электротехники», «Теория, расчет и основы конструирования</w:t>
            </w:r>
          </w:p>
          <w:p w14:paraId="64E0089E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измерительных устройств и систем» - 1шт.</w:t>
            </w:r>
          </w:p>
          <w:p w14:paraId="01B7862B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Осциллограф двухканальный цифровой ПрофКИП С8-2021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ab/>
              <w:t>11шт.</w:t>
            </w:r>
          </w:p>
          <w:p w14:paraId="78A2E14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Ноутбук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ASUS X751MD – 1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BA87F5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Epson Expression Premium XP 600 – 1 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E22067B" w14:textId="2A2904D8" w:rsidR="00506C4D" w:rsidRPr="007E1676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 SMARTBOARDSB4 с мультипроектором SMARTTUF70 – 1щт.</w:t>
            </w:r>
          </w:p>
        </w:tc>
      </w:tr>
      <w:tr w:rsidR="00506C4D" w:rsidRPr="00BA095A" w14:paraId="62EAB156" w14:textId="77777777" w:rsidTr="00506C4D">
        <w:trPr>
          <w:trHeight w:val="486"/>
        </w:trPr>
        <w:tc>
          <w:tcPr>
            <w:tcW w:w="660" w:type="dxa"/>
          </w:tcPr>
          <w:p w14:paraId="14CD4144" w14:textId="24DD1674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5BAAF60" w14:textId="77777777" w:rsidR="00506C4D" w:rsidRPr="006D1A00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</w:t>
            </w:r>
          </w:p>
          <w:p w14:paraId="6D6578D6" w14:textId="77777777" w:rsidR="00506C4D" w:rsidRDefault="00506C4D" w:rsidP="00421D97">
            <w:pPr>
              <w:jc w:val="center"/>
              <w:rPr>
                <w:b/>
                <w:bCs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Электронной техника</w:t>
            </w:r>
            <w:r w:rsidRPr="006D1A00">
              <w:rPr>
                <w:b/>
                <w:bCs/>
              </w:rPr>
              <w:t xml:space="preserve"> </w:t>
            </w:r>
          </w:p>
          <w:p w14:paraId="55E6C29A" w14:textId="5299B299" w:rsidR="00506C4D" w:rsidRPr="006D1A00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0FC2899C" w14:textId="2341D6CB" w:rsidR="00506C4D" w:rsidRDefault="00506C4D" w:rsidP="006D1A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№ 406</w:t>
            </w:r>
          </w:p>
          <w:p w14:paraId="69C6851F" w14:textId="558F9405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7FEDF377" w14:textId="5D3CA95A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стульев-2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C7BC758" w14:textId="065A85B7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мест-2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04C71074" w14:textId="7BA73681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Вольтметр В7-40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-5шт.</w:t>
            </w:r>
          </w:p>
          <w:p w14:paraId="7017BF8A" w14:textId="58E2DA6A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Осциллограф С 1-83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-10шт.</w:t>
            </w:r>
          </w:p>
          <w:p w14:paraId="4AA4DED0" w14:textId="43EFA71C" w:rsidR="00506C4D" w:rsidRPr="00DF4136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Прибор Е7-8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3шт.</w:t>
            </w:r>
          </w:p>
          <w:p w14:paraId="11527C81" w14:textId="60FA414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Частомер Ч3-54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4шт.</w:t>
            </w:r>
          </w:p>
          <w:p w14:paraId="2E656D7A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преподавателя (АРМ-П)                        в том числе:                                               </w:t>
            </w:r>
          </w:p>
          <w:p w14:paraId="56FD19F1" w14:textId="6EFB0115" w:rsidR="00506C4D" w:rsidRPr="00E40C58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1. Интерактивная доска Flipbox 65" на моб. Стойке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2.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Pro MFP Ml25           </w:t>
            </w:r>
          </w:p>
          <w:p w14:paraId="10A03FC9" w14:textId="77777777" w:rsidR="00506C4D" w:rsidRPr="00770669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21 (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CZC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5321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XVJ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247F2D71" w14:textId="6EBBC8C0" w:rsidR="00506C4D" w:rsidRPr="00770669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51800560285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MMD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REE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002518015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28501                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BEXAOAR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66C0FC88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Установка мультимедийная UniTrain-I Цифровая технология"                                                                              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6AC6404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1. Курс Логические элементы м триггеры                                                   </w:t>
            </w:r>
          </w:p>
          <w:p w14:paraId="3B80ADD6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2. Курс Прикладные схемы                               </w:t>
            </w:r>
          </w:p>
          <w:p w14:paraId="0C0F5475" w14:textId="77777777" w:rsidR="00506C4D" w:rsidRPr="001F0261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 xml:space="preserve">Курс Аналого-цифровые преобразователи                                    </w:t>
            </w:r>
          </w:p>
          <w:p w14:paraId="10C467CA" w14:textId="4327B3FE" w:rsidR="00506C4D" w:rsidRPr="00BA095A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 4. Ноутбук                                                                      </w:t>
            </w:r>
          </w:p>
        </w:tc>
      </w:tr>
      <w:tr w:rsidR="00506C4D" w:rsidRPr="00BA095A" w14:paraId="763C540E" w14:textId="77777777" w:rsidTr="00506C4D">
        <w:trPr>
          <w:trHeight w:val="486"/>
        </w:trPr>
        <w:tc>
          <w:tcPr>
            <w:tcW w:w="660" w:type="dxa"/>
          </w:tcPr>
          <w:p w14:paraId="60A22AE6" w14:textId="13E76C8B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60E0857A" w14:textId="6054F451" w:rsidR="00506C4D" w:rsidRPr="00770669" w:rsidRDefault="00506C4D" w:rsidP="00770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>Лаборатория Материаловедения</w:t>
            </w: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06D7F26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  <w:p w14:paraId="23B3A8E0" w14:textId="77777777" w:rsidR="00506C4D" w:rsidRDefault="00506C4D" w:rsidP="00386C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615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14:paraId="77A75C2C" w14:textId="77777777" w:rsidR="00506C4D" w:rsidRPr="00224BC3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столов-18</w:t>
            </w:r>
          </w:p>
          <w:p w14:paraId="6A880D8D" w14:textId="77777777" w:rsidR="00506C4D" w:rsidRPr="00224BC3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стульев-36</w:t>
            </w:r>
          </w:p>
          <w:p w14:paraId="63ED9B18" w14:textId="007CC6F3" w:rsidR="00506C4D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мест-36</w:t>
            </w:r>
          </w:p>
          <w:p w14:paraId="3E626B92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лабораторная установка для исследования магнитомягких материалов – 1шт.</w:t>
            </w:r>
          </w:p>
          <w:p w14:paraId="60C5A3D8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Пробойно-испытательная установка -1т.</w:t>
            </w:r>
          </w:p>
          <w:p w14:paraId="192B6D36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Печь муфельная лабораторная – 1шт.</w:t>
            </w:r>
          </w:p>
          <w:p w14:paraId="32097EFE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Пресс (твердомер Бринеля)  - 1шт.</w:t>
            </w:r>
          </w:p>
          <w:p w14:paraId="3159AFF7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Стенд  Изучение магнитного гистерезиса – 2шт.</w:t>
            </w:r>
          </w:p>
          <w:p w14:paraId="58C05A77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Установка по изучению гистерезиса ферромагнитных материалов с интерфейсом – 1шт.</w:t>
            </w:r>
          </w:p>
          <w:p w14:paraId="619C414E" w14:textId="77777777" w:rsidR="00770669" w:rsidRPr="00A61550" w:rsidRDefault="00506C4D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 xml:space="preserve">     Программное обеспечение Cobra4</w:t>
            </w:r>
            <w:r w:rsidR="00770669" w:rsidRPr="00A61550">
              <w:rPr>
                <w:rFonts w:ascii="Times New Roman" w:hAnsi="Times New Roman"/>
                <w:bCs/>
                <w:sz w:val="24"/>
                <w:szCs w:val="24"/>
              </w:rPr>
              <w:t>мост Е7-4, пробивная установка.</w:t>
            </w:r>
          </w:p>
          <w:p w14:paraId="42822C32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ПИУ-1</w:t>
            </w:r>
          </w:p>
          <w:p w14:paraId="16E6525C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терраомметр Е6-13</w:t>
            </w:r>
          </w:p>
          <w:p w14:paraId="1CF23EE2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генератор Г3-109</w:t>
            </w:r>
          </w:p>
          <w:p w14:paraId="14632511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осциллограф С1-83</w:t>
            </w:r>
          </w:p>
          <w:p w14:paraId="3A91C329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макеты с варисторами, диодами, ферритами, терморезисторами</w:t>
            </w:r>
          </w:p>
          <w:p w14:paraId="04F8C866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образцы диэлектриков, проводников.</w:t>
            </w:r>
          </w:p>
          <w:p w14:paraId="572CB5FD" w14:textId="77777777" w:rsidR="00770669" w:rsidRPr="00A61550" w:rsidRDefault="00770669" w:rsidP="0077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Стенды с описанием и образцами: 1. Магнитные материалы 2. Каучуки и резины 3. Провода и кабели 4. Герметики, лаки изоляционные 5. Компаунды 6. Ферриты, керамика 7. Термопластичные пластмассы, плёночные материалы 8. Термореактивные пластмассы, слоистые пластики. Информационный настенный плакат «Обзор методов измерений.</w:t>
            </w:r>
          </w:p>
          <w:p w14:paraId="4B99678F" w14:textId="694E88F1" w:rsidR="00506C4D" w:rsidRPr="00BA095A" w:rsidRDefault="00770669" w:rsidP="0077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Проекционное оборудование для демонстрации видео лекций и учебных фильмов – проектор и экран</w:t>
            </w:r>
          </w:p>
        </w:tc>
      </w:tr>
      <w:tr w:rsidR="00506C4D" w:rsidRPr="00BA095A" w14:paraId="397EBAF1" w14:textId="77777777" w:rsidTr="00506C4D">
        <w:trPr>
          <w:trHeight w:val="486"/>
        </w:trPr>
        <w:tc>
          <w:tcPr>
            <w:tcW w:w="660" w:type="dxa"/>
          </w:tcPr>
          <w:p w14:paraId="03718624" w14:textId="58A3177C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C669D81" w14:textId="77777777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</w:t>
            </w:r>
          </w:p>
          <w:p w14:paraId="27B5232C" w14:textId="77777777" w:rsidR="00506C4D" w:rsidRPr="00395F9D" w:rsidRDefault="00506C4D" w:rsidP="00421D97">
            <w:pPr>
              <w:jc w:val="center"/>
              <w:rPr>
                <w:b/>
                <w:bCs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Вычислительной техники, архитектуры персонального компьютера и периферийных устройств,</w:t>
            </w:r>
            <w:r w:rsidRPr="00395F9D">
              <w:rPr>
                <w:b/>
                <w:bCs/>
              </w:rPr>
              <w:t xml:space="preserve"> </w:t>
            </w:r>
          </w:p>
          <w:p w14:paraId="6B13297F" w14:textId="77777777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53C361B3" w14:textId="79F1A720" w:rsidR="00506C4D" w:rsidRDefault="00506C4D" w:rsidP="00395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№ 219</w:t>
            </w:r>
          </w:p>
          <w:p w14:paraId="0A3CC4CA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столов-14</w:t>
            </w:r>
          </w:p>
          <w:p w14:paraId="58562810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стульев-20</w:t>
            </w:r>
          </w:p>
          <w:p w14:paraId="02BC23D1" w14:textId="7C4BCDDE" w:rsidR="00506C4D" w:rsidRPr="00395F9D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мест-28</w:t>
            </w:r>
          </w:p>
          <w:p w14:paraId="54E56765" w14:textId="691C0347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1.Напольный стенд «Техническое обслуживание и ремонт средств вычислительной техники» ТО+РСВТ– 1шт. </w:t>
            </w:r>
          </w:p>
          <w:p w14:paraId="7FBC6D99" w14:textId="72B69E98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2.Напольный стенд  «Персональный компьютер» ПК-04 , </w:t>
            </w:r>
          </w:p>
          <w:p w14:paraId="7AC57399" w14:textId="62EF2B52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Напольный стенд-эмулятор «Построение, настройка и эксплуатация компьютерных сетей», </w:t>
            </w:r>
          </w:p>
          <w:p w14:paraId="45FDC1A0" w14:textId="0C5DDD9B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Настольная установка «Интерфейсы периферийных устройств» ИПУ-М, </w:t>
            </w:r>
          </w:p>
          <w:p w14:paraId="32F9FB61" w14:textId="00FDD7FB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3.Настольный тренажер «Аппаратный интерфейс ввода-вывода системы» LV-200</w:t>
            </w:r>
          </w:p>
          <w:p w14:paraId="5E7D989C" w14:textId="62827552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4.Настольная установка Сетевая техника и кибербезопасность СО-4205-4Q </w:t>
            </w:r>
          </w:p>
          <w:p w14:paraId="1354749D" w14:textId="384B062E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4.Настольная установка «Криптографические системы» </w:t>
            </w:r>
          </w:p>
          <w:p w14:paraId="2A0A59A4" w14:textId="3138E030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5.Настольная установка «Системы контроля и управления доступом» СКУД-премиум </w:t>
            </w:r>
          </w:p>
          <w:p w14:paraId="6A1DC1A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Тьютор-зона, в том числе:</w:t>
            </w:r>
          </w:p>
          <w:p w14:paraId="49DB7DA9" w14:textId="6B3CCC7D" w:rsidR="00506C4D" w:rsidRPr="009D6E43" w:rsidRDefault="00506C4D" w:rsidP="009D6E43">
            <w:pPr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Монитор HP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  <w:t>VH240a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  <w:t>KU-115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9D6E43">
              <w:rPr>
                <w:rFonts w:ascii="Times New Roman" w:hAnsi="Times New Roman"/>
                <w:sz w:val="24"/>
                <w:szCs w:val="24"/>
              </w:rPr>
              <w:tab/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9D6E43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14:paraId="0A0646EF" w14:textId="77777777" w:rsidR="00506C4D" w:rsidRPr="009D6E43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PRODESK</w:t>
            </w:r>
          </w:p>
          <w:p w14:paraId="658D391E" w14:textId="1A99D4AB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</w:p>
          <w:p w14:paraId="75D5251D" w14:textId="77777777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7C14ED4D" w14:textId="4A6AE635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4A7EE00E" w14:textId="71CC327E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7314A269" w14:textId="17E7A900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2AF82EA5" w14:textId="390A430C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5292650E" w14:textId="7587BF96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6C404A70" w14:textId="37C81523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0C1D3AF5" w14:textId="5070BC27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12FFD744" w14:textId="7A2F9C5D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VLC media pleer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WinPcap 4.1.3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WinSCP 5.13.3</w:t>
            </w:r>
          </w:p>
          <w:p w14:paraId="10D1171D" w14:textId="6D1FC95C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Wireshark 2.2.5 -64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UltraVnc</w:t>
            </w:r>
          </w:p>
          <w:p w14:paraId="362F0D1A" w14:textId="0A9C7B77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Google Chrome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Zebra 123Scan -64</w:t>
            </w:r>
          </w:p>
          <w:p w14:paraId="0FCC140B" w14:textId="3B6B024B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Viber Punto Switcher 4.4.4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DC</w:t>
            </w:r>
          </w:p>
          <w:p w14:paraId="592BD729" w14:textId="232991B6" w:rsidR="00506C4D" w:rsidRPr="00BA095A" w:rsidRDefault="00506C4D" w:rsidP="0069010A">
            <w:pPr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Microsoft Silverlight</w:t>
            </w:r>
          </w:p>
        </w:tc>
      </w:tr>
      <w:tr w:rsidR="00506C4D" w:rsidRPr="00BA095A" w14:paraId="3FD378FD" w14:textId="77777777" w:rsidTr="00506C4D">
        <w:trPr>
          <w:trHeight w:val="486"/>
        </w:trPr>
        <w:tc>
          <w:tcPr>
            <w:tcW w:w="660" w:type="dxa"/>
          </w:tcPr>
          <w:p w14:paraId="4DD693BB" w14:textId="67D16CDB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D9ED4CF" w14:textId="77777777" w:rsidR="00506C4D" w:rsidRDefault="00506C4D" w:rsidP="00421D97">
            <w:pPr>
              <w:jc w:val="center"/>
              <w:rPr>
                <w:b/>
                <w:bCs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  Электрорадиоизмерений</w:t>
            </w:r>
            <w:r w:rsidRPr="00395F9D">
              <w:rPr>
                <w:b/>
                <w:bCs/>
              </w:rPr>
              <w:t xml:space="preserve"> </w:t>
            </w:r>
          </w:p>
          <w:p w14:paraId="3E46554D" w14:textId="1343DDC0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23C597AC" w14:textId="732CAF2F" w:rsidR="00506C4D" w:rsidRDefault="00506C4D" w:rsidP="00395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№ 301</w:t>
            </w:r>
          </w:p>
          <w:p w14:paraId="43478F95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столов-15</w:t>
            </w:r>
          </w:p>
          <w:p w14:paraId="2B5C1548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стульев-30</w:t>
            </w:r>
          </w:p>
          <w:p w14:paraId="0325B89C" w14:textId="06A92FF2" w:rsidR="00506C4D" w:rsidRPr="00395F9D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мест-30</w:t>
            </w:r>
          </w:p>
          <w:p w14:paraId="399F2C60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В7-16А</w:t>
            </w:r>
          </w:p>
          <w:p w14:paraId="2A762EC0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низкочастотный ГЗ-112/1</w:t>
            </w:r>
          </w:p>
          <w:p w14:paraId="12EC475B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Микровольтметр В3-57</w:t>
            </w:r>
          </w:p>
          <w:p w14:paraId="0D7A2C1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Омметр Щ34</w:t>
            </w:r>
          </w:p>
          <w:p w14:paraId="22FAA435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КСВН панорамный РК</w:t>
            </w:r>
          </w:p>
          <w:p w14:paraId="047A590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Измеритель емкости цифровой </w:t>
            </w:r>
          </w:p>
          <w:p w14:paraId="64B617D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lastRenderedPageBreak/>
              <w:t>Испытатель интегральных схем Л2-  60</w:t>
            </w:r>
          </w:p>
          <w:p w14:paraId="38BE6D93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Осцилограф С1-70 </w:t>
            </w:r>
          </w:p>
          <w:p w14:paraId="7C7E76A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Прибор Е8-4</w:t>
            </w:r>
          </w:p>
          <w:p w14:paraId="1A9A746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РК2-47 </w:t>
            </w:r>
          </w:p>
          <w:p w14:paraId="327072F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сигналов специальной формы Г 6-28</w:t>
            </w:r>
          </w:p>
          <w:p w14:paraId="1EF6C4D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Генератор Г4-108 </w:t>
            </w:r>
          </w:p>
          <w:p w14:paraId="7BE97F6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Л2-54</w:t>
            </w:r>
          </w:p>
          <w:p w14:paraId="47C8BD4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Магазин емкостей Р513(00М00003840)</w:t>
            </w:r>
          </w:p>
          <w:p w14:paraId="7B12FF9F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Осциллограф запоминающий С8-12 </w:t>
            </w:r>
          </w:p>
          <w:p w14:paraId="22E56FFF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Осцилограф С1-70 </w:t>
            </w:r>
          </w:p>
          <w:p w14:paraId="57065F9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Линия измерительная Р 1-36</w:t>
            </w:r>
          </w:p>
          <w:p w14:paraId="2A8D97B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1-75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02375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Станок Compact 5 CNC </w:t>
            </w:r>
          </w:p>
          <w:p w14:paraId="11123271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Источник питания пост.тока Б5-47</w:t>
            </w:r>
          </w:p>
          <w:p w14:paraId="0225DC1E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Источник питания пост.тока Б5-50</w:t>
            </w:r>
          </w:p>
          <w:p w14:paraId="017A0DD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импульсивный В4-17</w:t>
            </w:r>
          </w:p>
          <w:p w14:paraId="4270D721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В4-13</w:t>
            </w:r>
          </w:p>
          <w:p w14:paraId="7DF9F36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В7-28</w:t>
            </w:r>
          </w:p>
          <w:p w14:paraId="78FBD57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В7-35</w:t>
            </w:r>
          </w:p>
          <w:p w14:paraId="703A0E39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Г4-83</w:t>
            </w:r>
          </w:p>
          <w:p w14:paraId="7E409D9C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L.C.R цифров.Е7-8</w:t>
            </w:r>
          </w:p>
          <w:p w14:paraId="0FEB6216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разности фаз Ф2-16</w:t>
            </w:r>
          </w:p>
          <w:p w14:paraId="541E959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1-79</w:t>
            </w:r>
          </w:p>
          <w:p w14:paraId="345CE8FE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1-93</w:t>
            </w:r>
          </w:p>
          <w:p w14:paraId="6B6321C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Прибор Х1 -46</w:t>
            </w:r>
          </w:p>
          <w:p w14:paraId="5513B066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С1-81</w:t>
            </w:r>
          </w:p>
          <w:p w14:paraId="6F63227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Блок питания Б5-8</w:t>
            </w:r>
          </w:p>
          <w:p w14:paraId="492E91F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В7-35</w:t>
            </w:r>
          </w:p>
          <w:p w14:paraId="2B434689" w14:textId="1AA27D16" w:rsidR="00506C4D" w:rsidRPr="00BA095A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Магазин сопротивлений</w:t>
            </w:r>
          </w:p>
        </w:tc>
      </w:tr>
      <w:tr w:rsidR="00506C4D" w:rsidRPr="00BA095A" w14:paraId="4CCB5F1F" w14:textId="77777777" w:rsidTr="00506C4D">
        <w:trPr>
          <w:trHeight w:val="486"/>
        </w:trPr>
        <w:tc>
          <w:tcPr>
            <w:tcW w:w="660" w:type="dxa"/>
          </w:tcPr>
          <w:p w14:paraId="762BA565" w14:textId="77777777" w:rsidR="00506C4D" w:rsidRPr="007E1676" w:rsidRDefault="00506C4D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A53D9A2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14:paraId="3DD0EA4D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Антенно-фидерные устройства и распространение радиоволн</w:t>
            </w:r>
          </w:p>
          <w:p w14:paraId="12B96CA2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Радиотехнических цепей и сигналов</w:t>
            </w: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E894277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Помещение </w:t>
            </w:r>
          </w:p>
          <w:p w14:paraId="61E73B1D" w14:textId="77777777" w:rsidR="00506C4D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№ 324</w:t>
            </w:r>
          </w:p>
          <w:p w14:paraId="750A4DEC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столов-13</w:t>
            </w:r>
          </w:p>
          <w:p w14:paraId="275C507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стульев-22</w:t>
            </w:r>
          </w:p>
          <w:p w14:paraId="23A100A7" w14:textId="1B88D20F" w:rsidR="00506C4D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мест-22</w:t>
            </w:r>
          </w:p>
          <w:p w14:paraId="5609A7F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Комплект лабораторных установок по изучению антенно-фидерных устройств:</w:t>
            </w:r>
          </w:p>
          <w:p w14:paraId="4B7D5D8F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симметричные вибраторы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37B24F2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антенна «Волновой канал»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452444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логопериодическая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8D221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зеркальная параболическая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260A61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спиральная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D097E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линейная антенная решетка спиральных излучателей (ФАР)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E9BDF6" w14:textId="5D5F25D8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рупорные антенны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0AEFBF4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Лабораторный комплекс «Системы спутниковой навигации» GPS-NOTE</w:t>
            </w:r>
          </w:p>
          <w:p w14:paraId="2A89A7B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Модуль приемника GPS_NOTE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EDE94B" w14:textId="7DF2DACF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Антенна GPSYHIOHACC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511BC05B" w14:textId="44529F9D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Прибор д/исследования АХЧ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4E8F0BEA" w14:textId="0EA7F5F6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Частомер 43-38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60C8F396" w14:textId="26FAFE5D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Частомер Ч3-54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3C096064" w14:textId="52268FFA" w:rsidR="00506C4D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Частометр электр-счетный с блоком 43-38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2C6E544C" w14:textId="2FDB6547" w:rsidR="00506C4D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1B08">
              <w:rPr>
                <w:rFonts w:ascii="Times New Roman" w:hAnsi="Times New Roman"/>
                <w:sz w:val="24"/>
                <w:szCs w:val="24"/>
              </w:rPr>
              <w:t xml:space="preserve">нтеактивная доска Flipbox 65" на моб.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1B08">
              <w:rPr>
                <w:rFonts w:ascii="Times New Roman" w:hAnsi="Times New Roman"/>
                <w:sz w:val="24"/>
                <w:szCs w:val="24"/>
              </w:rPr>
              <w:t>тойке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-1шт</w:t>
            </w:r>
          </w:p>
          <w:p w14:paraId="3C8C1552" w14:textId="4702BB78" w:rsidR="00506C4D" w:rsidRPr="00BA095A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08">
              <w:rPr>
                <w:rFonts w:ascii="Times New Roman" w:hAnsi="Times New Roman"/>
                <w:sz w:val="24"/>
                <w:szCs w:val="24"/>
              </w:rPr>
              <w:t>ПО для управления процессом обучения LabSoft Classroom Manager (S02001-5A)</w:t>
            </w:r>
          </w:p>
        </w:tc>
      </w:tr>
      <w:tr w:rsidR="004B5600" w:rsidRPr="00BA095A" w14:paraId="455D43A6" w14:textId="77777777" w:rsidTr="00506C4D">
        <w:trPr>
          <w:trHeight w:val="486"/>
        </w:trPr>
        <w:tc>
          <w:tcPr>
            <w:tcW w:w="660" w:type="dxa"/>
          </w:tcPr>
          <w:p w14:paraId="0BC64674" w14:textId="77777777" w:rsidR="004B5600" w:rsidRPr="007E1676" w:rsidRDefault="004B5600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73DDEE1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14:paraId="2403B84E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Программно-аппаратной защиты объектов сетевой инфраструктуры, Эксплуатации объектов сетевой инфраструктуры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C25AFB" w14:textId="77777777" w:rsidR="004B5600" w:rsidRPr="00770669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669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</w:t>
            </w:r>
          </w:p>
          <w:p w14:paraId="6429366F" w14:textId="77777777" w:rsidR="004B5600" w:rsidRPr="00770669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669">
              <w:rPr>
                <w:rFonts w:ascii="Times New Roman" w:hAnsi="Times New Roman"/>
                <w:b/>
                <w:sz w:val="24"/>
                <w:szCs w:val="24"/>
              </w:rPr>
              <w:t>№ 220</w:t>
            </w:r>
          </w:p>
          <w:p w14:paraId="1C1A25B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столов-24</w:t>
            </w:r>
          </w:p>
          <w:p w14:paraId="32253B0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стульев-35</w:t>
            </w:r>
          </w:p>
          <w:p w14:paraId="5955CD0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посадочных мест-26</w:t>
            </w:r>
          </w:p>
          <w:p w14:paraId="4BA6CDA5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Модуль по направлению "Компьютерные системы и информационная безопасность". Номер 8.  Настольная установка «Сетевая безопасность» SECURITY-CISCO (М). – 1 шт.</w:t>
            </w:r>
          </w:p>
          <w:p w14:paraId="592C1FD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Маршрутизатор  CISCO 2801 Router/AC PWR, 2 Fast Ethernet,  4 slots 2HWICs, Compact Flash – 126 Кб, версия Cisco IOS 15.0 – 3 шт.</w:t>
            </w:r>
          </w:p>
          <w:p w14:paraId="0CCD457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lastRenderedPageBreak/>
              <w:t>Маршрутизатор  CISCO 1921: версия Cisco IOS 15.4,  Flash  256 Мб ОЗУ, 512 Мб ОЗУ, 2 Gigabit Ethernet – 6шт.</w:t>
            </w:r>
          </w:p>
          <w:p w14:paraId="39EF4E2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Linksys E1200: WAN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Ethernet (RJ-45).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Поддерживает такие протоколы: L2TP, PPPoE, PPTP, 4 LAN порта 100 Мбит/с, стандарт Wi-Fi: 802.11n, две встроенные антенны. – 4шт.</w:t>
            </w:r>
          </w:p>
          <w:p w14:paraId="2C954F0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Точка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WAP321: 802.3u, 802.1X 802.1Q 802.11 i 802.11e IPv4 IPv6 RADIUS, syslog, HTTP/HTTPS, Simple Network Management Protocol.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1 RJ45 x 10/100/1000 Мбит/с. 12 V POE 802.3 AF, две антенны. – 4шт.</w:t>
            </w:r>
          </w:p>
          <w:p w14:paraId="7704E5B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2960-24TT-L</w:t>
            </w:r>
          </w:p>
          <w:p w14:paraId="11ED0C6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WS-C2960-24TT-L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 2960 24 10/100 Fast Ethernet + 2 Gigabit Ethernet, Flash 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E016F0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2960-8TC-L: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12.2, Flash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, 2 Gigabit Ethernet + 8 Fast Ethernet – 5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80C8448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3560V2-24TS-S: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15.0,   2 Gigabit Ethernet + 24 Fast Ethernet.- 3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33B8ED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2960C-8TC-S: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15.0, Flash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 Gigabit Ethernet + 8 Fast Ethernet – 1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EE43317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Flipbox LCD Monitor  65"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моб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стойке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FB65UHD-CT1 – 1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388B06E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Intel(R) Celeron(R) CPU N2840 @ 2.16GHz ,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-2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HDD -500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DE549D9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Стационарные ПК : процессор Intel Celeron G1840, 2.8 ГГц,  2 Гб ОЗУ, 3 сетевые карты, HDD-500 Гб, работает 32-разр. Windows 7 – 12 шт.</w:t>
            </w:r>
          </w:p>
          <w:p w14:paraId="50897BC0" w14:textId="004ED42A" w:rsidR="004B5600" w:rsidRPr="001F0261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ПК преподавателя: процессор  Intel Core i3 – 4170, частота 3,7 ГГц, ОЗУ – 4 Гб, работает 64 –разр. Windows 10 Домашняя, HDD-900 Гб – 1 шт.</w:t>
            </w:r>
          </w:p>
        </w:tc>
      </w:tr>
      <w:tr w:rsidR="004B5600" w:rsidRPr="00BA095A" w14:paraId="6410A11B" w14:textId="77777777" w:rsidTr="00506C4D">
        <w:trPr>
          <w:trHeight w:val="486"/>
        </w:trPr>
        <w:tc>
          <w:tcPr>
            <w:tcW w:w="660" w:type="dxa"/>
          </w:tcPr>
          <w:p w14:paraId="1905A0C4" w14:textId="77777777" w:rsidR="004B5600" w:rsidRPr="007E1676" w:rsidRDefault="004B5600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61A58B17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14:paraId="26D5E36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Компьютерных сетей и телекоммуникаций, </w:t>
            </w:r>
          </w:p>
          <w:p w14:paraId="76818510" w14:textId="77777777" w:rsidR="004B5600" w:rsidRPr="00770669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669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  <w:p w14:paraId="61DA9BD0" w14:textId="77777777" w:rsidR="004B5600" w:rsidRPr="00770669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669">
              <w:rPr>
                <w:rFonts w:ascii="Times New Roman" w:hAnsi="Times New Roman"/>
                <w:b/>
                <w:sz w:val="24"/>
                <w:szCs w:val="24"/>
              </w:rPr>
              <w:t>№ 224</w:t>
            </w:r>
          </w:p>
          <w:p w14:paraId="1A98751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столов-24</w:t>
            </w:r>
          </w:p>
          <w:p w14:paraId="65D00CB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стульев-24</w:t>
            </w:r>
          </w:p>
          <w:p w14:paraId="7984351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мест-24 </w:t>
            </w:r>
          </w:p>
          <w:p w14:paraId="5FF4F20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Руководство по проведению экспериментов</w:t>
            </w:r>
          </w:p>
          <w:p w14:paraId="52F574AB" w14:textId="77777777" w:rsidR="004B5600" w:rsidRPr="00770669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( PIOEL 56)</w:t>
            </w:r>
            <w:r w:rsidRPr="0077066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Hantek 6022 BE </w:t>
            </w:r>
          </w:p>
          <w:p w14:paraId="2D89AF9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Microsoft Office проф. Плюс 2013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Официальное ПО (Бауман.)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62139A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 блок Zarnita ( JV8KNT6)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3AD6555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Google Chrome Свободный доступ26.06.2019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661 Мб</w:t>
            </w:r>
          </w:p>
          <w:p w14:paraId="7E15210D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Oracle VM Virtual Box 5.2.18Свободный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175 Мб</w:t>
            </w:r>
          </w:p>
          <w:p w14:paraId="0BA1F24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X-lite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74,3 Мб</w:t>
            </w:r>
          </w:p>
          <w:p w14:paraId="5ED744E9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4.Тьютор зона</w:t>
            </w:r>
          </w:p>
          <w:p w14:paraId="037B795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 блок HP (VL5VCPQ)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Adobe Acrobat Reader DCСвободный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 xml:space="preserve"> 02.09.2019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344 Мб</w:t>
            </w:r>
          </w:p>
          <w:p w14:paraId="32E99D4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lastRenderedPageBreak/>
              <w:t>Google ChromeСвободный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24.09.2019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1,04 Мб</w:t>
            </w:r>
          </w:p>
          <w:p w14:paraId="47443F08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McAfee LiveSafe ConnectСвободный доступ13.06.2019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29,9 Мб</w:t>
            </w:r>
          </w:p>
          <w:p w14:paraId="2032E841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McAfee LiveSafe Sean PlusСвободный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10,2 Мб</w:t>
            </w:r>
          </w:p>
          <w:p w14:paraId="5C04D0FD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Microsoft Office проф. плюс 2013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Официальное ПО (Бауман.)19.06.20191,16 Мб</w:t>
            </w:r>
          </w:p>
          <w:p w14:paraId="07F52ECA" w14:textId="3FD26FC6" w:rsidR="004B5600" w:rsidRPr="001F0261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WinRaR 5.70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5,73 Мб</w:t>
            </w:r>
          </w:p>
        </w:tc>
      </w:tr>
      <w:tr w:rsidR="00506C4D" w:rsidRPr="00770669" w14:paraId="1B1102F0" w14:textId="77777777" w:rsidTr="00506C4D">
        <w:trPr>
          <w:trHeight w:val="486"/>
        </w:trPr>
        <w:tc>
          <w:tcPr>
            <w:tcW w:w="660" w:type="dxa"/>
          </w:tcPr>
          <w:p w14:paraId="5F2A607D" w14:textId="5113AAAF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49316EA2" w14:textId="77777777" w:rsidR="00506C4D" w:rsidRPr="00870B81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  <w:p w14:paraId="086E2322" w14:textId="77777777" w:rsidR="00506C4D" w:rsidRPr="00870B81" w:rsidRDefault="00506C4D" w:rsidP="00421D97">
            <w:pPr>
              <w:jc w:val="center"/>
              <w:rPr>
                <w:b/>
                <w:bCs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на техногенных объектах,</w:t>
            </w:r>
            <w:r w:rsidRPr="00870B81">
              <w:rPr>
                <w:b/>
                <w:bCs/>
              </w:rPr>
              <w:t xml:space="preserve"> </w:t>
            </w:r>
          </w:p>
          <w:p w14:paraId="04468082" w14:textId="77777777" w:rsidR="00506C4D" w:rsidRPr="00870B81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52C86D3B" w14:textId="6ACCE71F" w:rsidR="00506C4D" w:rsidRDefault="00506C4D" w:rsidP="0087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№ 321</w:t>
            </w:r>
          </w:p>
          <w:p w14:paraId="0E08B96C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столов-15</w:t>
            </w:r>
          </w:p>
          <w:p w14:paraId="7FBE1A1B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стульев-30</w:t>
            </w:r>
          </w:p>
          <w:p w14:paraId="29627C76" w14:textId="3AFC6EA7" w:rsidR="00506C4D" w:rsidRPr="00870B81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мест-30</w:t>
            </w:r>
          </w:p>
          <w:p w14:paraId="2663D48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«Обследование условий освещения рабочих мест»  ОУОрм-1 – 1шт.</w:t>
            </w:r>
          </w:p>
          <w:p w14:paraId="0384D9D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«Охранно-пожарная сигнализация» ГалСен ОПС1-Н-Р - 1шт.</w:t>
            </w:r>
          </w:p>
          <w:p w14:paraId="214C99A3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«Электробезопасность в электроустановках до 1000 В»  ГалСен ЭБЭУ2-Н-Р – 2шт.</w:t>
            </w:r>
          </w:p>
          <w:p w14:paraId="3200703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Стенды-планшеты светодинамические «Пожарная безопасность»</w:t>
            </w:r>
          </w:p>
          <w:p w14:paraId="55DE72F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 xml:space="preserve">Электронные плакаты «Безопасность жизнедеятельности в условиях производства» </w:t>
            </w:r>
          </w:p>
          <w:p w14:paraId="51ECED9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Комплект  планшетов «Экология»</w:t>
            </w:r>
          </w:p>
          <w:p w14:paraId="09633909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Тренажер по оказанию первой медицинской помощи</w:t>
            </w:r>
          </w:p>
          <w:p w14:paraId="3E8FC1D2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Тьютор-зона – 1к-т</w:t>
            </w:r>
          </w:p>
          <w:p w14:paraId="2C0B6DEE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 xml:space="preserve">Комплект компьютер + монитор  </w:t>
            </w:r>
          </w:p>
          <w:p w14:paraId="6DEEBDB3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7AF05D95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00327-30021-76969-AAOEM</w:t>
            </w:r>
          </w:p>
          <w:p w14:paraId="72430A26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10E938B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00327-30020-55021-AAOEM</w:t>
            </w:r>
          </w:p>
          <w:p w14:paraId="5E32518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4B6F4C1D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003027-30021-76990-AAOEM</w:t>
            </w:r>
          </w:p>
          <w:p w14:paraId="07C7CFBA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1778C839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003027-30020-55009-AAOEM</w:t>
            </w:r>
          </w:p>
          <w:p w14:paraId="1FBCB4B3" w14:textId="0FA5E849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</w:tc>
      </w:tr>
      <w:tr w:rsidR="00506C4D" w:rsidRPr="00BA095A" w14:paraId="29CD034C" w14:textId="77777777" w:rsidTr="00506C4D">
        <w:trPr>
          <w:trHeight w:val="486"/>
        </w:trPr>
        <w:tc>
          <w:tcPr>
            <w:tcW w:w="660" w:type="dxa"/>
          </w:tcPr>
          <w:p w14:paraId="0746B346" w14:textId="0F42D158" w:rsidR="00506C4D" w:rsidRPr="00770669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4332" w:type="dxa"/>
          </w:tcPr>
          <w:p w14:paraId="47C72A4B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  <w:p w14:paraId="70724949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технических средств обучения</w:t>
            </w: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3EAE5EDB" w14:textId="48E76749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Помещение </w:t>
            </w:r>
          </w:p>
          <w:p w14:paraId="4279C8B5" w14:textId="21B3650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№ 326</w:t>
            </w:r>
          </w:p>
          <w:p w14:paraId="5B04B429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столов-17</w:t>
            </w:r>
          </w:p>
          <w:p w14:paraId="5E80680D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стульев-29</w:t>
            </w:r>
          </w:p>
          <w:p w14:paraId="0035C7AB" w14:textId="77777777" w:rsidR="00506C4D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мест-22</w:t>
            </w:r>
          </w:p>
          <w:p w14:paraId="262A3D58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Компьютеры 14 шт</w:t>
            </w:r>
          </w:p>
          <w:p w14:paraId="3D8027F2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14:paraId="7889339F" w14:textId="77777777" w:rsidR="00506C4D" w:rsidRPr="00770669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77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C4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06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06C4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77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8E4A41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Microsoft Office 13</w:t>
            </w:r>
          </w:p>
          <w:p w14:paraId="67C3843D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Altium Designer 16</w:t>
            </w:r>
          </w:p>
          <w:p w14:paraId="52B51630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Microcap 12</w:t>
            </w:r>
          </w:p>
          <w:p w14:paraId="00F53C72" w14:textId="08211D36" w:rsidR="00506C4D" w:rsidRPr="00BA095A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Компас 16</w:t>
            </w:r>
          </w:p>
        </w:tc>
      </w:tr>
      <w:tr w:rsidR="00506C4D" w:rsidRPr="00BA095A" w14:paraId="0F9F7ECB" w14:textId="77777777" w:rsidTr="00506C4D">
        <w:trPr>
          <w:trHeight w:val="486"/>
        </w:trPr>
        <w:tc>
          <w:tcPr>
            <w:tcW w:w="660" w:type="dxa"/>
          </w:tcPr>
          <w:p w14:paraId="3F0FE7AD" w14:textId="3D6BAE02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01D85C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Лаборатория</w:t>
            </w:r>
          </w:p>
          <w:p w14:paraId="77A22E0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Радиоприемных устройств</w:t>
            </w:r>
          </w:p>
          <w:p w14:paraId="23CDDE93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радиопередающих устройств</w:t>
            </w: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2BE0814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5ECB318A" w14:textId="77777777" w:rsidR="00506C4D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216</w:t>
            </w:r>
          </w:p>
          <w:p w14:paraId="6CE4913F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столов-12</w:t>
            </w:r>
          </w:p>
          <w:p w14:paraId="17A51F84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стульев-24</w:t>
            </w:r>
          </w:p>
          <w:p w14:paraId="06D18BBC" w14:textId="34B6C7B9" w:rsidR="00506C4D" w:rsidRPr="001852E5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мест-24</w:t>
            </w:r>
          </w:p>
          <w:p w14:paraId="34386B4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Учебно-лабораторный стенд «Транзисторный усилитель </w:t>
            </w:r>
          </w:p>
          <w:p w14:paraId="73793F9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мощности» РУ1 по дисциплине «Радиопередающие устройства»</w:t>
            </w:r>
          </w:p>
          <w:p w14:paraId="0D895CCC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 шт.</w:t>
            </w:r>
          </w:p>
          <w:p w14:paraId="69B9C8F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«Амплитудная модуляция» РУ2 по дисциплине: «Устройства генерации и формирования сигналов»</w:t>
            </w:r>
          </w:p>
          <w:p w14:paraId="175F70D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«Автогенераторы гармонических колебаний» РУ-3 по дисциплине «Радиопередающие устройства»</w:t>
            </w:r>
          </w:p>
          <w:p w14:paraId="4377C78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 шт.</w:t>
            </w:r>
          </w:p>
          <w:p w14:paraId="652EA2CA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«Транзисторный усилитель» УУ-1 по дисциплине: «Усилительные устройства»</w:t>
            </w:r>
          </w:p>
          <w:p w14:paraId="49281F4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«Входные цепи» РУ-5 по дисциплине: «Устройства приема и обработки сигналов» - 1 шт.</w:t>
            </w:r>
          </w:p>
          <w:p w14:paraId="23450FA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«Частотный детектор» РУ 7 по дисциплине: «Устройства приема и обработки сигналов» - 1 шт.</w:t>
            </w:r>
          </w:p>
          <w:p w14:paraId="2B77701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«Автоматическая регулировка усиления» РУ 8 по дисциплине: «Устройства приема и обработки сигналов» - 1 шт.</w:t>
            </w:r>
          </w:p>
          <w:p w14:paraId="2013C8B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двухканальный цифровой ПрофКИП С8-2021</w:t>
            </w:r>
          </w:p>
          <w:p w14:paraId="320814A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Рабочее место преподавателя, в том числе:</w:t>
            </w:r>
          </w:p>
          <w:p w14:paraId="7B0E4F3E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ASUS X751MD</w:t>
            </w:r>
          </w:p>
          <w:p w14:paraId="6F02FD4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МФУ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Epson Expression Premium XP 600 </w:t>
            </w:r>
          </w:p>
          <w:p w14:paraId="60BB5B17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Интерактивная доска SMARTBOARDSB4 с мультипроектором SMARTTUF70</w:t>
            </w:r>
          </w:p>
          <w:p w14:paraId="0EA27A85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Рабочее место студента РМС</w:t>
            </w:r>
          </w:p>
          <w:p w14:paraId="0A42E8C8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  <w:p w14:paraId="5B690855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ABBYY FineReader 11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677188C2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Acrobat Reader DC - Russian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09985931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Flash Player 32 NPAPI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34A250B1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Flash Player 32 PPAPI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51FE705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Classic Shell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2929865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EEsof License Tools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39146AD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Connect Guide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F527CE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Event Manager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7A8EDE3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Scan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5EEFF0D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EPSON XP-600 Series Printer Uninstall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4CBB7C4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EpsonNet Print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4F9C630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Genesys2015.08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3D8EC65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 Google Chrome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295C2BE2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Kaspersky Free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00C57F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Kaspersky Secure Connection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04986B6A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 Office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665D879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</w:t>
            </w:r>
          </w:p>
          <w:p w14:paraId="2D26992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 Office профессиональный плюс 2010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3CCE079E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</w:t>
            </w:r>
          </w:p>
          <w:p w14:paraId="470716C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Orbitum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7602D7F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SMART Ink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1BFF61CC" w14:textId="7D422202" w:rsid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SMART Notebook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16921D80" w14:textId="0872E120" w:rsidR="00506C4D" w:rsidRPr="00506C4D" w:rsidRDefault="00506C4D" w:rsidP="00506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C4D" w:rsidRPr="00BA095A" w14:paraId="1A89FF04" w14:textId="77777777" w:rsidTr="00506C4D">
        <w:trPr>
          <w:trHeight w:val="486"/>
        </w:trPr>
        <w:tc>
          <w:tcPr>
            <w:tcW w:w="660" w:type="dxa"/>
          </w:tcPr>
          <w:p w14:paraId="42060B04" w14:textId="16DC2D26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89A5BB2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Лаборатория </w:t>
            </w:r>
          </w:p>
          <w:p w14:paraId="74BC6FBD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Автоматизации технологических процессов</w:t>
            </w: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7C1788B6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26F8F5B2" w14:textId="77777777" w:rsidR="00506C4D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215</w:t>
            </w:r>
          </w:p>
          <w:p w14:paraId="18F7EA6B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столов-13</w:t>
            </w:r>
          </w:p>
          <w:p w14:paraId="79E8BE7E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стульев-24</w:t>
            </w:r>
          </w:p>
          <w:p w14:paraId="4665732F" w14:textId="70E0EDBE" w:rsidR="00506C4D" w:rsidRPr="00F17416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мест-26</w:t>
            </w:r>
          </w:p>
          <w:p w14:paraId="1EC6E39D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«Широкополосный трансформатор» ЭПУ 01 по дисциплине «Электропреобразовательные устройства РЭС» - 1шт.</w:t>
            </w:r>
          </w:p>
          <w:p w14:paraId="4F16D134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«Однофазный выпрямитель» ЭПУ 02 по дисциплине «Электропреобразовательные устройства РЭС» - 1шт.</w:t>
            </w:r>
          </w:p>
          <w:p w14:paraId="3964A98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«Двухфазный выпрямитель» ЭПУ 03 по дисциплине «Электропреобразовательные устройства РЭС» - 1шт</w:t>
            </w:r>
          </w:p>
          <w:p w14:paraId="65C99B7A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«Стабилизатор постоянного напряжения с непрерывным регулированием» ЭПУ 04 по дисциплине: «Электропреобразовательные устройства РЭС» - 1шт</w:t>
            </w:r>
          </w:p>
          <w:p w14:paraId="025E90E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«Импульсный стабилизатор постоянного напряжения» ЭПУ 05 по дисциплине: «Электропреобразовательные устройства РЭС» - 1шт</w:t>
            </w:r>
          </w:p>
          <w:p w14:paraId="00EACCBD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УЧЕБНО-ЛАБОРАТОРНЫЙ ПО ИНФОРМАЦИОННО-ИЗМЕРИТЕЛЬНОЙ ТЕХНИКЕ ИИТ по дисциплинам «Метрология и электроизмерительная техника», «Электрические измерения», «Теоретические основы электротехники», «Теория, расчет и основы конструирования</w:t>
            </w:r>
          </w:p>
          <w:p w14:paraId="4ABD0CB5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измерительных устройств и систем» - 1шт.</w:t>
            </w:r>
          </w:p>
          <w:p w14:paraId="519D665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двухканальный цифровой ПрофКИП С8-2021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11шт.</w:t>
            </w:r>
          </w:p>
          <w:p w14:paraId="1E6D2374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ASUS X751MD – 1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14:paraId="5BF5E3EB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МФУ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Epson Expression Premium XP 600 – 1 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14:paraId="309EA859" w14:textId="033592DB" w:rsidR="00506C4D" w:rsidRPr="00F17416" w:rsidRDefault="00506C4D" w:rsidP="003F37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Интерактивная доска SMARTBOARDSB4 с мультипроектором SMARTTUF70 – 1щт.</w:t>
            </w:r>
          </w:p>
        </w:tc>
      </w:tr>
      <w:tr w:rsidR="00506C4D" w:rsidRPr="00BA095A" w14:paraId="5D873094" w14:textId="77777777" w:rsidTr="00506C4D">
        <w:trPr>
          <w:trHeight w:val="486"/>
        </w:trPr>
        <w:tc>
          <w:tcPr>
            <w:tcW w:w="660" w:type="dxa"/>
          </w:tcPr>
          <w:p w14:paraId="3CED45AD" w14:textId="37BF4731" w:rsidR="00506C4D" w:rsidRPr="001248FB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728076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Лаборатория  Электрорадиоизмерений </w:t>
            </w:r>
          </w:p>
          <w:p w14:paraId="45B08A8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20BF38E8" w14:textId="77777777" w:rsidR="00506C4D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301</w:t>
            </w:r>
          </w:p>
          <w:p w14:paraId="184C2170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столов-15</w:t>
            </w:r>
          </w:p>
          <w:p w14:paraId="3BAB7F88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стульев-30</w:t>
            </w:r>
          </w:p>
          <w:p w14:paraId="0443F88E" w14:textId="3D4866F0" w:rsidR="00506C4D" w:rsidRPr="00EE657F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мест-30</w:t>
            </w:r>
          </w:p>
          <w:p w14:paraId="62F6EA4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В7-16А</w:t>
            </w:r>
          </w:p>
          <w:p w14:paraId="3586A95E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низкочастотный ГЗ-112/1</w:t>
            </w:r>
          </w:p>
          <w:p w14:paraId="0A1C537E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Микровольтметр В3-57</w:t>
            </w:r>
          </w:p>
          <w:p w14:paraId="7BBBC22A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Омметр Щ34</w:t>
            </w:r>
          </w:p>
          <w:p w14:paraId="6D14CAB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КСВН панорамный РК</w:t>
            </w:r>
          </w:p>
          <w:p w14:paraId="51B1488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Измеритель емкости цифровой </w:t>
            </w:r>
          </w:p>
          <w:p w14:paraId="193988D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Испытатель интегральных схем Л2-  60</w:t>
            </w:r>
          </w:p>
          <w:p w14:paraId="4F427ED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Осцилограф С1-70 </w:t>
            </w:r>
          </w:p>
          <w:p w14:paraId="45099BF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Прибор Е8-4</w:t>
            </w:r>
          </w:p>
          <w:p w14:paraId="1CB0DE4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РК2-47 </w:t>
            </w:r>
          </w:p>
          <w:p w14:paraId="484BD5DB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сигналов специальной формы Г 6-28</w:t>
            </w:r>
          </w:p>
          <w:p w14:paraId="205815C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Генератор Г4-108 </w:t>
            </w:r>
          </w:p>
          <w:p w14:paraId="6E47C68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Л2-54</w:t>
            </w:r>
          </w:p>
          <w:p w14:paraId="52994B4B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емкостей Р513(00М00003840)</w:t>
            </w:r>
          </w:p>
          <w:p w14:paraId="5DEA531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Осциллограф запоминающий С8-12 </w:t>
            </w:r>
          </w:p>
          <w:p w14:paraId="018260D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Осцилограф С1-70 </w:t>
            </w:r>
          </w:p>
          <w:p w14:paraId="01C9D68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Линия измерительная Р 1-36</w:t>
            </w:r>
          </w:p>
          <w:p w14:paraId="373791E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1-75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69E5D56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Станок Compact 5 CNC </w:t>
            </w:r>
          </w:p>
          <w:p w14:paraId="3138804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питания пост.тока Б5-47</w:t>
            </w:r>
          </w:p>
          <w:p w14:paraId="5F9EC01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питания пост.тока Б5-50</w:t>
            </w:r>
          </w:p>
          <w:p w14:paraId="683B51E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импульсивный В4-17</w:t>
            </w:r>
          </w:p>
          <w:p w14:paraId="46C2AD5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В4-13</w:t>
            </w:r>
          </w:p>
          <w:p w14:paraId="3580BDF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В7-28</w:t>
            </w:r>
          </w:p>
          <w:p w14:paraId="2703B080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В7-35</w:t>
            </w:r>
          </w:p>
          <w:p w14:paraId="5396F23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Г4-83</w:t>
            </w:r>
          </w:p>
          <w:p w14:paraId="60D63DE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L.C.R цифров.Е7-8</w:t>
            </w:r>
          </w:p>
          <w:p w14:paraId="1610D92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разности фаз Ф2-16</w:t>
            </w:r>
          </w:p>
          <w:p w14:paraId="1F675CA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1-79</w:t>
            </w:r>
          </w:p>
          <w:p w14:paraId="5B5B127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1-93</w:t>
            </w:r>
          </w:p>
          <w:p w14:paraId="4FE0533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Прибор Х1 -46</w:t>
            </w:r>
          </w:p>
          <w:p w14:paraId="6BE56C1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С1-81</w:t>
            </w:r>
          </w:p>
          <w:p w14:paraId="5B7001D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питания Б5-8</w:t>
            </w:r>
          </w:p>
          <w:p w14:paraId="7303BFD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В7-35</w:t>
            </w:r>
          </w:p>
          <w:p w14:paraId="0FC6769A" w14:textId="71E47FE9" w:rsidR="00506C4D" w:rsidRPr="00421D97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сопротивлений</w:t>
            </w:r>
          </w:p>
        </w:tc>
      </w:tr>
      <w:tr w:rsidR="00506C4D" w:rsidRPr="00770669" w14:paraId="29537AF3" w14:textId="77777777" w:rsidTr="00506C4D">
        <w:trPr>
          <w:trHeight w:val="486"/>
        </w:trPr>
        <w:tc>
          <w:tcPr>
            <w:tcW w:w="660" w:type="dxa"/>
          </w:tcPr>
          <w:p w14:paraId="296B49EB" w14:textId="77777777" w:rsidR="00506C4D" w:rsidRPr="001248FB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5A79A0B7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Слесарная мастерская</w:t>
            </w:r>
          </w:p>
          <w:p w14:paraId="0717790E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2A8BC922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№110</w:t>
            </w:r>
          </w:p>
          <w:p w14:paraId="4FAFD5EC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Индивидуальное рабочее место: Стальной однотумбовый верстак с длиной столешницы 1240 мм для слесарных работ – 12 шт..</w:t>
            </w:r>
          </w:p>
          <w:p w14:paraId="27AE9DE5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измерительного инструмента  – 12 шт.</w:t>
            </w:r>
          </w:p>
          <w:p w14:paraId="70EC27E4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ручного слесарного инструмента  – 12 шт</w:t>
            </w:r>
          </w:p>
          <w:p w14:paraId="2EC33D88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Токарный станок по металлу – 1шт</w:t>
            </w:r>
          </w:p>
          <w:p w14:paraId="131C4CDF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заточной – 1шт.</w:t>
            </w:r>
          </w:p>
          <w:p w14:paraId="315E2751" w14:textId="3FBDBEE9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Сверлильный станок с тисками – 3шт</w:t>
            </w:r>
          </w:p>
          <w:p w14:paraId="3B03D794" w14:textId="77777777" w:rsidR="00506C4D" w:rsidRDefault="00506C4D" w:rsidP="00EE657F">
            <w:pPr>
              <w:jc w:val="center"/>
              <w:rPr>
                <w:b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Электрорадиомонтажная</w:t>
            </w:r>
            <w:r w:rsidRPr="004D0279">
              <w:rPr>
                <w:b/>
              </w:rPr>
              <w:t xml:space="preserve"> </w:t>
            </w:r>
          </w:p>
          <w:p w14:paraId="1D72283A" w14:textId="77777777" w:rsidR="00506C4D" w:rsidRPr="004D0279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3F7DFC48" w14:textId="77777777" w:rsidR="00506C4D" w:rsidRPr="004D0279" w:rsidRDefault="00506C4D" w:rsidP="00EE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112</w:t>
            </w:r>
            <w:r w:rsidRPr="004D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442D5F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Комплект паяльная станция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 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8D7FD5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Стол регулировщика радиоаппаратуры АРМ-4220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E04EB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Паяльная станция АТР-3101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BF6C7D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Паяльник АТР-3101-Н2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B1A4F7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 xml:space="preserve">Паяльник АТР-3101-НЗ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- 3шт</w:t>
            </w:r>
          </w:p>
          <w:p w14:paraId="1B12825B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Светильник бестеневой кольцевой с линзой АТР-6537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16шт.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FA2BE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 xml:space="preserve">Стол вытяжной ЛК-1200 ШВ 1200*690*2000мм (белый) </w:t>
            </w:r>
            <w:r>
              <w:rPr>
                <w:rFonts w:ascii="Times New Roman" w:hAnsi="Times New Roman"/>
                <w:sz w:val="24"/>
                <w:szCs w:val="24"/>
              </w:rPr>
              <w:t>– 4 шт.</w:t>
            </w:r>
          </w:p>
          <w:p w14:paraId="48B32A04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Дымоуловитель АТР-7015 (69371)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8CDC37" w14:textId="77777777" w:rsidR="00506C4D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14:paraId="3CB339C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Мастерская Электрорадиомонтажная </w:t>
            </w:r>
          </w:p>
          <w:p w14:paraId="42BB6D7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2B634B98" w14:textId="77777777" w:rsidR="00506C4D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114</w:t>
            </w:r>
          </w:p>
          <w:p w14:paraId="5EAD1E7C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</w:t>
            </w:r>
          </w:p>
          <w:p w14:paraId="32776200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стульев-17</w:t>
            </w:r>
          </w:p>
          <w:p w14:paraId="1DA1D98F" w14:textId="28F76382" w:rsidR="00506C4D" w:rsidRPr="00EE657F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мест-17</w:t>
            </w:r>
          </w:p>
          <w:p w14:paraId="1B57C62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Стол антистатический АЛЬЯНС АЛ-12-7 ESD – 14шт</w:t>
            </w:r>
          </w:p>
          <w:p w14:paraId="1158DDD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Табурет антистатический DOKA-CS110 ESD – 14 шт</w:t>
            </w:r>
          </w:p>
          <w:p w14:paraId="19446D7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Лупа со светодиодной подсветкой настольная ПРОТЕХ 8606L (X8) -14 шт.</w:t>
            </w:r>
          </w:p>
          <w:p w14:paraId="7128EDB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цифровой АКИП-4115/2А – 14 шт.</w:t>
            </w:r>
          </w:p>
          <w:p w14:paraId="4A352E4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Мультиметр MY-64</w:t>
            </w:r>
          </w:p>
          <w:p w14:paraId="753CF95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сигналов АКИП-3409/3 – 14 шт.</w:t>
            </w:r>
          </w:p>
          <w:p w14:paraId="3F36442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Дымоуловитель Актаком АТР-7011 – 14 шт.</w:t>
            </w:r>
          </w:p>
          <w:p w14:paraId="1FE0E22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Беспаечная макетная плата WB-104+J – 14 шт</w:t>
            </w:r>
          </w:p>
          <w:p w14:paraId="1150100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Перемычки для макетных плат BBJ-65 – 14шт</w:t>
            </w:r>
          </w:p>
          <w:p w14:paraId="47831EE0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Паяльный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Quick-713 ESD Lead Free – 14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</w:p>
          <w:p w14:paraId="0C4464C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Термопинцет монтажный  SMD МЕГЕОН – 14 шт</w:t>
            </w:r>
          </w:p>
          <w:p w14:paraId="36DABAE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Клещи для зачистки проводов и обжима контактов Rexant 12-4005 (HT-766) – 14 шт</w:t>
            </w:r>
          </w:p>
          <w:p w14:paraId="0040E18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Бокорезы Inforce 160 мм 06-18-04 – 14 шт</w:t>
            </w:r>
          </w:p>
          <w:p w14:paraId="54188E9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Круглогубцы 1PK-29 (130мм) – 14шт</w:t>
            </w:r>
          </w:p>
          <w:p w14:paraId="4D2350E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Пинцет прямой CT-14T – 14 шт</w:t>
            </w:r>
          </w:p>
          <w:p w14:paraId="5EE3CDE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Пинцет 5-052 SMD – 14 шт</w:t>
            </w:r>
          </w:p>
          <w:p w14:paraId="645E761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Антистатический держатель для плат Weller ESF 120ESD – 14 шт</w:t>
            </w:r>
          </w:p>
          <w:p w14:paraId="16E587D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изолированных отверток КВТ НИО-06 55975 – 14 шт</w:t>
            </w:r>
          </w:p>
          <w:p w14:paraId="7E99B02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Пожаробезопасная монтажная поверхность – плитка керамическая 200х300 мм  - 14 шт</w:t>
            </w:r>
          </w:p>
          <w:p w14:paraId="6908A37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Корзина круглая – 14 шт</w:t>
            </w:r>
          </w:p>
          <w:p w14:paraId="0B73BC1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Браслет антистатический тканевый с клеммой «крокодил» ELK-1006 – 14 шт</w:t>
            </w:r>
          </w:p>
          <w:p w14:paraId="72045AA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Очки защитные открытые прозрачные ОЧК-001 – 14шт</w:t>
            </w:r>
          </w:p>
          <w:p w14:paraId="2C15D83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Халат антистатический AT-40, XL, зеленый 14шт</w:t>
            </w:r>
          </w:p>
          <w:p w14:paraId="5D15587A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для уборки совок и щетка-сметка -14шт</w:t>
            </w:r>
          </w:p>
          <w:p w14:paraId="16F022A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10 Home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OEM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00327-30028-35369-AAOEM (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продукта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49E5A455" w14:textId="156D39F5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Professional Plus 2013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 xml:space="preserve">Microsoft Campus 3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78174182</w:t>
            </w:r>
          </w:p>
        </w:tc>
      </w:tr>
    </w:tbl>
    <w:p w14:paraId="372EC17A" w14:textId="77777777" w:rsidR="0010193E" w:rsidRPr="00770669" w:rsidRDefault="0010193E" w:rsidP="00192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193E" w:rsidRPr="00770669" w:rsidSect="00CC7EC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D0E1" w14:textId="77777777" w:rsidR="002A12CC" w:rsidRDefault="002A12CC" w:rsidP="00CC7EC2">
      <w:pPr>
        <w:spacing w:after="0" w:line="240" w:lineRule="auto"/>
      </w:pPr>
      <w:r>
        <w:separator/>
      </w:r>
    </w:p>
  </w:endnote>
  <w:endnote w:type="continuationSeparator" w:id="0">
    <w:p w14:paraId="39B442E8" w14:textId="77777777" w:rsidR="002A12CC" w:rsidRDefault="002A12CC" w:rsidP="00CC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4541"/>
      <w:docPartObj>
        <w:docPartGallery w:val="Page Numbers (Bottom of Page)"/>
        <w:docPartUnique/>
      </w:docPartObj>
    </w:sdtPr>
    <w:sdtEndPr/>
    <w:sdtContent>
      <w:p w14:paraId="123DBC8D" w14:textId="13817B9E" w:rsidR="00386CD7" w:rsidRDefault="00386C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69">
          <w:rPr>
            <w:noProof/>
          </w:rPr>
          <w:t>8</w:t>
        </w:r>
        <w:r>
          <w:fldChar w:fldCharType="end"/>
        </w:r>
      </w:p>
    </w:sdtContent>
  </w:sdt>
  <w:p w14:paraId="65773407" w14:textId="77777777" w:rsidR="00386CD7" w:rsidRDefault="00386C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D94B" w14:textId="77777777" w:rsidR="002A12CC" w:rsidRDefault="002A12CC" w:rsidP="00CC7EC2">
      <w:pPr>
        <w:spacing w:after="0" w:line="240" w:lineRule="auto"/>
      </w:pPr>
      <w:r>
        <w:separator/>
      </w:r>
    </w:p>
  </w:footnote>
  <w:footnote w:type="continuationSeparator" w:id="0">
    <w:p w14:paraId="0195FCD8" w14:textId="77777777" w:rsidR="002A12CC" w:rsidRDefault="002A12CC" w:rsidP="00CC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206B"/>
    <w:multiLevelType w:val="hybridMultilevel"/>
    <w:tmpl w:val="DB4A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3388"/>
    <w:multiLevelType w:val="hybridMultilevel"/>
    <w:tmpl w:val="29286A52"/>
    <w:lvl w:ilvl="0" w:tplc="1A208B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9"/>
    <w:rsid w:val="000001A0"/>
    <w:rsid w:val="00011D11"/>
    <w:rsid w:val="00013752"/>
    <w:rsid w:val="00021AC4"/>
    <w:rsid w:val="00051367"/>
    <w:rsid w:val="00062FD7"/>
    <w:rsid w:val="000C7F47"/>
    <w:rsid w:val="000E6881"/>
    <w:rsid w:val="0010193E"/>
    <w:rsid w:val="00115476"/>
    <w:rsid w:val="001248FB"/>
    <w:rsid w:val="001538B9"/>
    <w:rsid w:val="001852E5"/>
    <w:rsid w:val="00192FA9"/>
    <w:rsid w:val="001E016F"/>
    <w:rsid w:val="001E0E8A"/>
    <w:rsid w:val="001F0261"/>
    <w:rsid w:val="00224BC3"/>
    <w:rsid w:val="002868EC"/>
    <w:rsid w:val="00294E3F"/>
    <w:rsid w:val="002A12CC"/>
    <w:rsid w:val="002A5CD9"/>
    <w:rsid w:val="002E6168"/>
    <w:rsid w:val="00354819"/>
    <w:rsid w:val="0038182F"/>
    <w:rsid w:val="00386CD7"/>
    <w:rsid w:val="00395CE1"/>
    <w:rsid w:val="00395F9D"/>
    <w:rsid w:val="003C4113"/>
    <w:rsid w:val="003F37EA"/>
    <w:rsid w:val="003F7ADF"/>
    <w:rsid w:val="00401AD0"/>
    <w:rsid w:val="00421D97"/>
    <w:rsid w:val="0047604F"/>
    <w:rsid w:val="004A60FF"/>
    <w:rsid w:val="004B5600"/>
    <w:rsid w:val="004D01AF"/>
    <w:rsid w:val="004D0279"/>
    <w:rsid w:val="004D27C9"/>
    <w:rsid w:val="004E0EAA"/>
    <w:rsid w:val="004F0CAA"/>
    <w:rsid w:val="004F73A0"/>
    <w:rsid w:val="00506C4D"/>
    <w:rsid w:val="00531C3E"/>
    <w:rsid w:val="0053628B"/>
    <w:rsid w:val="005714D1"/>
    <w:rsid w:val="00592883"/>
    <w:rsid w:val="005C3BCE"/>
    <w:rsid w:val="005C5502"/>
    <w:rsid w:val="005D0C5E"/>
    <w:rsid w:val="005D112E"/>
    <w:rsid w:val="005E29A3"/>
    <w:rsid w:val="00613FB3"/>
    <w:rsid w:val="00627573"/>
    <w:rsid w:val="006510A4"/>
    <w:rsid w:val="0069010A"/>
    <w:rsid w:val="00697FC0"/>
    <w:rsid w:val="006B535C"/>
    <w:rsid w:val="006C228B"/>
    <w:rsid w:val="006D1A00"/>
    <w:rsid w:val="006F6B94"/>
    <w:rsid w:val="00726A6A"/>
    <w:rsid w:val="00766765"/>
    <w:rsid w:val="00770669"/>
    <w:rsid w:val="00773FAC"/>
    <w:rsid w:val="007810C9"/>
    <w:rsid w:val="007B326F"/>
    <w:rsid w:val="007E1676"/>
    <w:rsid w:val="00805926"/>
    <w:rsid w:val="0081074E"/>
    <w:rsid w:val="00814003"/>
    <w:rsid w:val="00842A53"/>
    <w:rsid w:val="008472ED"/>
    <w:rsid w:val="00870B81"/>
    <w:rsid w:val="008A77C7"/>
    <w:rsid w:val="008D04FD"/>
    <w:rsid w:val="00906D22"/>
    <w:rsid w:val="00927438"/>
    <w:rsid w:val="009314AE"/>
    <w:rsid w:val="009C0FB7"/>
    <w:rsid w:val="009D6E43"/>
    <w:rsid w:val="009E1853"/>
    <w:rsid w:val="00A46D9E"/>
    <w:rsid w:val="00A92681"/>
    <w:rsid w:val="00AA0C17"/>
    <w:rsid w:val="00AB3010"/>
    <w:rsid w:val="00AC65EC"/>
    <w:rsid w:val="00AD2240"/>
    <w:rsid w:val="00AE3531"/>
    <w:rsid w:val="00AF0D53"/>
    <w:rsid w:val="00B80970"/>
    <w:rsid w:val="00B855E6"/>
    <w:rsid w:val="00B85AA7"/>
    <w:rsid w:val="00BA095A"/>
    <w:rsid w:val="00BA71E5"/>
    <w:rsid w:val="00BD3D12"/>
    <w:rsid w:val="00C15014"/>
    <w:rsid w:val="00C639EE"/>
    <w:rsid w:val="00C804B3"/>
    <w:rsid w:val="00C95074"/>
    <w:rsid w:val="00CC2E5F"/>
    <w:rsid w:val="00CC700C"/>
    <w:rsid w:val="00CC7EC2"/>
    <w:rsid w:val="00CF4444"/>
    <w:rsid w:val="00D26938"/>
    <w:rsid w:val="00D57343"/>
    <w:rsid w:val="00D73B4C"/>
    <w:rsid w:val="00D969C1"/>
    <w:rsid w:val="00DA1A27"/>
    <w:rsid w:val="00DD25D3"/>
    <w:rsid w:val="00DF4136"/>
    <w:rsid w:val="00E04BDD"/>
    <w:rsid w:val="00E40C58"/>
    <w:rsid w:val="00E623BF"/>
    <w:rsid w:val="00E66F66"/>
    <w:rsid w:val="00E94999"/>
    <w:rsid w:val="00EE657F"/>
    <w:rsid w:val="00EF29BD"/>
    <w:rsid w:val="00F00539"/>
    <w:rsid w:val="00F07F80"/>
    <w:rsid w:val="00F17416"/>
    <w:rsid w:val="00F22AAD"/>
    <w:rsid w:val="00F74EF9"/>
    <w:rsid w:val="00F80EC7"/>
    <w:rsid w:val="00F935F1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255B"/>
  <w15:docId w15:val="{501159A3-7B48-4D92-88F4-B078C8F4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7E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7EC2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CC7EC2"/>
    <w:rPr>
      <w:vertAlign w:val="superscript"/>
    </w:rPr>
  </w:style>
  <w:style w:type="table" w:customStyle="1" w:styleId="5110">
    <w:name w:val="Сетка таблицы5110"/>
    <w:basedOn w:val="a1"/>
    <w:uiPriority w:val="59"/>
    <w:rsid w:val="00CC7E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0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2ED"/>
  </w:style>
  <w:style w:type="paragraph" w:styleId="a9">
    <w:name w:val="footer"/>
    <w:basedOn w:val="a"/>
    <w:link w:val="aa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Сергей Воронин</cp:lastModifiedBy>
  <cp:revision>5</cp:revision>
  <cp:lastPrinted>2019-10-17T12:03:00Z</cp:lastPrinted>
  <dcterms:created xsi:type="dcterms:W3CDTF">2020-10-07T05:33:00Z</dcterms:created>
  <dcterms:modified xsi:type="dcterms:W3CDTF">2023-09-19T16:48:00Z</dcterms:modified>
</cp:coreProperties>
</file>